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985AC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7621883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B02BA2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0523B0">
        <w:rPr>
          <w:rFonts w:asciiTheme="minorHAnsi" w:hAnsiTheme="minorHAnsi" w:cstheme="minorHAnsi"/>
          <w:sz w:val="24"/>
        </w:rPr>
        <w:t>4</w:t>
      </w:r>
      <w:r w:rsidR="00436A44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15A11E71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63392B20" w14:textId="16FB6B1F" w:rsidR="00BB3D39" w:rsidRPr="00BB3D39" w:rsidRDefault="00BB3D39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48C631C1" w14:textId="6DA98AA1" w:rsidR="00666D8F" w:rsidRPr="00E92F39" w:rsidRDefault="00BB3D39" w:rsidP="00985AC4">
      <w:pPr>
        <w:spacing w:line="360" w:lineRule="auto"/>
        <w:jc w:val="both"/>
        <w:rPr>
          <w:rFonts w:cstheme="minorHAnsi"/>
          <w:sz w:val="24"/>
          <w:szCs w:val="24"/>
        </w:rPr>
      </w:pPr>
      <w:r w:rsidRPr="00436A44">
        <w:rPr>
          <w:rFonts w:ascii="Arial" w:hAnsi="Arial" w:cs="Arial"/>
        </w:rPr>
        <w:tab/>
      </w:r>
      <w:r w:rsidRPr="00436A44">
        <w:rPr>
          <w:rFonts w:ascii="Arial" w:hAnsi="Arial" w:cs="Arial"/>
        </w:rPr>
        <w:tab/>
      </w:r>
      <w:r w:rsidRPr="00436A44">
        <w:rPr>
          <w:rFonts w:cstheme="minorHAnsi"/>
          <w:sz w:val="24"/>
          <w:szCs w:val="24"/>
        </w:rPr>
        <w:tab/>
      </w:r>
      <w:r w:rsidR="00485CB1" w:rsidRPr="00436A44">
        <w:rPr>
          <w:rFonts w:cstheme="minorHAnsi"/>
          <w:sz w:val="24"/>
          <w:szCs w:val="24"/>
        </w:rPr>
        <w:t xml:space="preserve">Indica </w:t>
      </w:r>
      <w:r w:rsidR="009E444C" w:rsidRPr="00436A44">
        <w:rPr>
          <w:rFonts w:cstheme="minorHAnsi"/>
          <w:sz w:val="24"/>
          <w:szCs w:val="24"/>
        </w:rPr>
        <w:t xml:space="preserve">ao </w:t>
      </w:r>
      <w:r w:rsidR="00EE46CA" w:rsidRPr="00436A44">
        <w:rPr>
          <w:rFonts w:cstheme="minorHAnsi"/>
          <w:sz w:val="24"/>
          <w:szCs w:val="24"/>
        </w:rPr>
        <w:t xml:space="preserve">Excelentíssimo </w:t>
      </w:r>
      <w:r w:rsidR="00D218B4" w:rsidRPr="00436A44">
        <w:rPr>
          <w:rFonts w:cstheme="minorHAnsi"/>
          <w:sz w:val="24"/>
          <w:szCs w:val="24"/>
        </w:rPr>
        <w:t xml:space="preserve">Senhor </w:t>
      </w:r>
      <w:r w:rsidR="00EE46CA" w:rsidRPr="00436A44">
        <w:rPr>
          <w:rFonts w:cstheme="minorHAnsi"/>
          <w:sz w:val="24"/>
          <w:szCs w:val="24"/>
        </w:rPr>
        <w:t>Prefeito</w:t>
      </w:r>
      <w:r w:rsidR="00985AC4">
        <w:rPr>
          <w:rFonts w:cstheme="minorHAnsi"/>
          <w:sz w:val="24"/>
          <w:szCs w:val="24"/>
        </w:rPr>
        <w:t>,</w:t>
      </w:r>
      <w:r w:rsidR="00FE4584" w:rsidRPr="00436A44">
        <w:rPr>
          <w:rFonts w:cstheme="minorHAnsi"/>
          <w:sz w:val="24"/>
          <w:szCs w:val="24"/>
        </w:rPr>
        <w:t xml:space="preserve"> </w:t>
      </w:r>
      <w:r w:rsidR="00436A44" w:rsidRPr="00436A44">
        <w:rPr>
          <w:rFonts w:cstheme="minorHAnsi"/>
          <w:sz w:val="24"/>
          <w:szCs w:val="24"/>
        </w:rPr>
        <w:t xml:space="preserve">solicitando a instalação de uma </w:t>
      </w:r>
      <w:r w:rsidR="00436A44">
        <w:rPr>
          <w:rFonts w:cstheme="minorHAnsi"/>
          <w:sz w:val="24"/>
          <w:szCs w:val="24"/>
        </w:rPr>
        <w:t>E</w:t>
      </w:r>
      <w:r w:rsidR="00436A44" w:rsidRPr="00436A44">
        <w:rPr>
          <w:rFonts w:cstheme="minorHAnsi"/>
          <w:sz w:val="24"/>
          <w:szCs w:val="24"/>
        </w:rPr>
        <w:t xml:space="preserve">státua do Cristo </w:t>
      </w:r>
      <w:r w:rsidR="00436A44">
        <w:rPr>
          <w:rFonts w:cstheme="minorHAnsi"/>
          <w:sz w:val="24"/>
          <w:szCs w:val="24"/>
        </w:rPr>
        <w:t>R</w:t>
      </w:r>
      <w:r w:rsidR="00436A44" w:rsidRPr="00436A44">
        <w:rPr>
          <w:rFonts w:cstheme="minorHAnsi"/>
          <w:sz w:val="24"/>
          <w:szCs w:val="24"/>
        </w:rPr>
        <w:t>edentor com 12</w:t>
      </w:r>
      <w:r w:rsidR="00436A44">
        <w:rPr>
          <w:rFonts w:cstheme="minorHAnsi"/>
          <w:sz w:val="24"/>
          <w:szCs w:val="24"/>
        </w:rPr>
        <w:t xml:space="preserve"> (doze)</w:t>
      </w:r>
      <w:r w:rsidR="00436A44" w:rsidRPr="00436A44">
        <w:rPr>
          <w:rFonts w:cstheme="minorHAnsi"/>
          <w:sz w:val="24"/>
          <w:szCs w:val="24"/>
        </w:rPr>
        <w:t xml:space="preserve"> metros no morrinho entrada da cidade</w:t>
      </w:r>
      <w:r w:rsidR="00FC7812">
        <w:rPr>
          <w:rFonts w:cstheme="minorHAnsi"/>
          <w:sz w:val="24"/>
          <w:szCs w:val="24"/>
        </w:rPr>
        <w:t xml:space="preserve"> de Rosário Oeste-MT R</w:t>
      </w:r>
      <w:r w:rsidR="00436A44" w:rsidRPr="00436A44">
        <w:rPr>
          <w:rFonts w:cstheme="minorHAnsi"/>
          <w:sz w:val="24"/>
          <w:szCs w:val="24"/>
        </w:rPr>
        <w:t>odovia MT 010</w:t>
      </w:r>
      <w:r w:rsidR="00436A44">
        <w:rPr>
          <w:rFonts w:cstheme="minorHAnsi"/>
          <w:sz w:val="24"/>
          <w:szCs w:val="24"/>
        </w:rPr>
        <w:t xml:space="preserve">. </w:t>
      </w:r>
    </w:p>
    <w:p w14:paraId="4F8EFDBB" w14:textId="0D0D360B" w:rsidR="00BB3D39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6E23C3B9" w14:textId="0ADF79D4" w:rsidR="00E92F39" w:rsidRDefault="00E92F39" w:rsidP="00E92F3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</w:t>
      </w:r>
      <w:r w:rsidRPr="00E92F39">
        <w:rPr>
          <w:rFonts w:cstheme="minorHAnsi"/>
          <w:sz w:val="24"/>
          <w:szCs w:val="24"/>
        </w:rPr>
        <w:t>A presente indicação</w:t>
      </w:r>
      <w:r w:rsidR="00411419">
        <w:rPr>
          <w:rFonts w:cstheme="minorHAnsi"/>
          <w:sz w:val="24"/>
          <w:szCs w:val="24"/>
        </w:rPr>
        <w:t xml:space="preserve"> justifica-se em face da</w:t>
      </w:r>
      <w:r w:rsidRPr="00E92F39">
        <w:rPr>
          <w:rFonts w:cstheme="minorHAnsi"/>
          <w:sz w:val="24"/>
          <w:szCs w:val="24"/>
        </w:rPr>
        <w:t xml:space="preserve"> construção de uma estátua de Jesus Cristo no Morro (morrinho) na entrada da cidade rodovia MT 010</w:t>
      </w:r>
      <w:r w:rsidR="00411419">
        <w:rPr>
          <w:rFonts w:cstheme="minorHAnsi"/>
          <w:sz w:val="24"/>
          <w:szCs w:val="24"/>
        </w:rPr>
        <w:t xml:space="preserve">, tendo em vista </w:t>
      </w:r>
      <w:r w:rsidR="008F2791">
        <w:rPr>
          <w:rFonts w:cstheme="minorHAnsi"/>
          <w:sz w:val="24"/>
          <w:szCs w:val="24"/>
        </w:rPr>
        <w:t xml:space="preserve">que </w:t>
      </w:r>
      <w:r w:rsidR="008F2791" w:rsidRPr="00E92F39">
        <w:rPr>
          <w:rFonts w:cstheme="minorHAnsi"/>
          <w:sz w:val="24"/>
          <w:szCs w:val="24"/>
        </w:rPr>
        <w:t>fomentará</w:t>
      </w:r>
      <w:r w:rsidRPr="00E92F39">
        <w:rPr>
          <w:rFonts w:cstheme="minorHAnsi"/>
          <w:sz w:val="24"/>
          <w:szCs w:val="24"/>
        </w:rPr>
        <w:t xml:space="preserve"> o turismo em nossa região, principalmente no setor religioso, além de se tornar mais um atrativo turístico para a cidade</w:t>
      </w:r>
      <w:r w:rsidR="00411419">
        <w:rPr>
          <w:rFonts w:cstheme="minorHAnsi"/>
          <w:sz w:val="24"/>
          <w:szCs w:val="24"/>
        </w:rPr>
        <w:t>.</w:t>
      </w:r>
    </w:p>
    <w:p w14:paraId="5D6E400D" w14:textId="77777777" w:rsidR="00411419" w:rsidRDefault="00E92F39" w:rsidP="00E92F3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</w:t>
      </w:r>
      <w:r w:rsidRPr="00E92F39">
        <w:rPr>
          <w:rFonts w:cstheme="minorHAnsi"/>
          <w:sz w:val="24"/>
          <w:szCs w:val="24"/>
        </w:rPr>
        <w:t xml:space="preserve">É notório que o turismo incentiva o desenvolvimento socioeconômico local, gerando inúmeros benefícios, tais como geração de renda, aperfeiçoa a imagem da cidade, bem como ocasiona melhorias em sua infraestrutura. </w:t>
      </w:r>
    </w:p>
    <w:p w14:paraId="4142792B" w14:textId="038867C3" w:rsidR="00E92F39" w:rsidRDefault="00411419" w:rsidP="00E92F3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r w:rsidR="00E92F39" w:rsidRPr="00E92F39">
        <w:rPr>
          <w:rFonts w:cstheme="minorHAnsi"/>
          <w:sz w:val="24"/>
          <w:szCs w:val="24"/>
        </w:rPr>
        <w:t>O Cristo Redentor, de braços abertos em Rosário Oeste, reforça a vocação desta cidade e de nossas Igrejas: sempre de braços abertos acolher a todos, crianças, jovens, famílias, idosos, e dizer que somente teremos paz e tranquilidade nesta cidade maravilhosa quando o abraço de Jesus Cristo, o Cristo Redentor, encantar os corações de nosso querido povo, para seguirmos a Jesus Cristo que é</w:t>
      </w:r>
      <w:r>
        <w:rPr>
          <w:rFonts w:cstheme="minorHAnsi"/>
          <w:sz w:val="24"/>
          <w:szCs w:val="24"/>
        </w:rPr>
        <w:t xml:space="preserve"> o</w:t>
      </w:r>
      <w:r w:rsidR="00E92F39" w:rsidRPr="00E92F3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</w:t>
      </w:r>
      <w:r w:rsidR="00E92F39" w:rsidRPr="00E92F39">
        <w:rPr>
          <w:rFonts w:cstheme="minorHAnsi"/>
          <w:sz w:val="24"/>
          <w:szCs w:val="24"/>
        </w:rPr>
        <w:t xml:space="preserve">aminho, </w:t>
      </w:r>
      <w:r>
        <w:rPr>
          <w:rFonts w:cstheme="minorHAnsi"/>
          <w:sz w:val="24"/>
          <w:szCs w:val="24"/>
        </w:rPr>
        <w:t>a V</w:t>
      </w:r>
      <w:r w:rsidR="00E92F39" w:rsidRPr="00E92F39">
        <w:rPr>
          <w:rFonts w:cstheme="minorHAnsi"/>
          <w:sz w:val="24"/>
          <w:szCs w:val="24"/>
        </w:rPr>
        <w:t xml:space="preserve">erdade e </w:t>
      </w:r>
      <w:r>
        <w:rPr>
          <w:rFonts w:cstheme="minorHAnsi"/>
          <w:sz w:val="24"/>
          <w:szCs w:val="24"/>
        </w:rPr>
        <w:t>V</w:t>
      </w:r>
      <w:r w:rsidR="00E92F39" w:rsidRPr="00E92F39">
        <w:rPr>
          <w:rFonts w:cstheme="minorHAnsi"/>
          <w:sz w:val="24"/>
          <w:szCs w:val="24"/>
        </w:rPr>
        <w:t>ida.</w:t>
      </w:r>
      <w:r w:rsidR="00E92F39">
        <w:rPr>
          <w:rFonts w:cstheme="minorHAnsi"/>
          <w:sz w:val="24"/>
          <w:szCs w:val="24"/>
        </w:rPr>
        <w:t xml:space="preserve"> </w:t>
      </w:r>
    </w:p>
    <w:p w14:paraId="4EDF057C" w14:textId="559D4478" w:rsidR="00E92F39" w:rsidRPr="00DB0197" w:rsidRDefault="00E92F39" w:rsidP="00DB019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</w:t>
      </w:r>
      <w:r w:rsidR="00411419">
        <w:rPr>
          <w:rFonts w:cstheme="minorHAnsi"/>
          <w:sz w:val="24"/>
          <w:szCs w:val="24"/>
        </w:rPr>
        <w:t>Levando em consideração os dados mencionados é</w:t>
      </w:r>
      <w:r w:rsidRPr="00E92F39">
        <w:rPr>
          <w:rFonts w:cstheme="minorHAnsi"/>
          <w:sz w:val="24"/>
          <w:szCs w:val="24"/>
        </w:rPr>
        <w:t xml:space="preserve"> importante ressaltar que é imprescindível a participação do Município neste projeto tão importante para nossa cidade. Por esta razão, solicito </w:t>
      </w:r>
      <w:r w:rsidR="00411419">
        <w:rPr>
          <w:rFonts w:cstheme="minorHAnsi"/>
          <w:sz w:val="24"/>
          <w:szCs w:val="24"/>
        </w:rPr>
        <w:t xml:space="preserve">o </w:t>
      </w:r>
      <w:r w:rsidRPr="00E92F39">
        <w:rPr>
          <w:rFonts w:cstheme="minorHAnsi"/>
          <w:sz w:val="24"/>
          <w:szCs w:val="24"/>
        </w:rPr>
        <w:t>apoio a esta Casa de L</w:t>
      </w:r>
      <w:r w:rsidR="00411419">
        <w:rPr>
          <w:rFonts w:cstheme="minorHAnsi"/>
          <w:sz w:val="24"/>
          <w:szCs w:val="24"/>
        </w:rPr>
        <w:t>egislativa</w:t>
      </w:r>
      <w:r w:rsidRPr="00E92F39">
        <w:rPr>
          <w:rFonts w:cstheme="minorHAnsi"/>
          <w:sz w:val="24"/>
          <w:szCs w:val="24"/>
        </w:rPr>
        <w:t>, pois assim estaremos fazendo nosso papel de porta-voz da população Rosariense e desta já, requeiro o acatamento desta indicação pelo Excelentíssimo Prefeito Municipal da cidade</w:t>
      </w:r>
      <w:r w:rsidR="008F2791">
        <w:rPr>
          <w:rFonts w:cstheme="minorHAnsi"/>
          <w:sz w:val="24"/>
          <w:szCs w:val="24"/>
        </w:rPr>
        <w:t>.</w:t>
      </w:r>
    </w:p>
    <w:p w14:paraId="08EDF542" w14:textId="1D61FACE" w:rsidR="00A4608E" w:rsidRPr="00A81DC4" w:rsidRDefault="00BB3D39" w:rsidP="00FC7812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</w:r>
    </w:p>
    <w:p w14:paraId="3BE52776" w14:textId="464945AD" w:rsidR="00985AC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E242B">
        <w:rPr>
          <w:rFonts w:cstheme="minorHAnsi"/>
          <w:sz w:val="24"/>
          <w:szCs w:val="24"/>
        </w:rPr>
        <w:t>0</w:t>
      </w:r>
      <w:r w:rsidR="008F2791">
        <w:rPr>
          <w:rFonts w:cstheme="minorHAnsi"/>
          <w:sz w:val="24"/>
          <w:szCs w:val="24"/>
        </w:rPr>
        <w:t>4 de novem</w:t>
      </w:r>
      <w:r w:rsidR="00DE242B">
        <w:rPr>
          <w:rFonts w:cstheme="minorHAnsi"/>
          <w:sz w:val="24"/>
          <w:szCs w:val="24"/>
        </w:rPr>
        <w:t>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0402C748" w14:textId="77777777" w:rsidR="00985AC4" w:rsidRDefault="00985AC4" w:rsidP="00BB3D39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71BF"/>
    <w:rsid w:val="006D62C3"/>
    <w:rsid w:val="006D75AA"/>
    <w:rsid w:val="006E2C9F"/>
    <w:rsid w:val="006E3F07"/>
    <w:rsid w:val="006E407A"/>
    <w:rsid w:val="006E4145"/>
    <w:rsid w:val="006F24BC"/>
    <w:rsid w:val="006F5BDF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AC4"/>
    <w:rsid w:val="00985BE5"/>
    <w:rsid w:val="009925BB"/>
    <w:rsid w:val="00993CAB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1ACD"/>
    <w:rsid w:val="00FD58A8"/>
    <w:rsid w:val="00FD6A31"/>
    <w:rsid w:val="00FD73A3"/>
    <w:rsid w:val="00FE255B"/>
    <w:rsid w:val="00FE4584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2021-10-06T15:11:00Z</cp:lastPrinted>
  <dcterms:created xsi:type="dcterms:W3CDTF">2021-11-05T15:08:00Z</dcterms:created>
  <dcterms:modified xsi:type="dcterms:W3CDTF">2021-11-05T15:51:00Z</dcterms:modified>
</cp:coreProperties>
</file>